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82" w:rsidRDefault="00215082" w:rsidP="00215082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215082" w:rsidRDefault="00215082" w:rsidP="00215082">
      <w:pPr>
        <w:rPr>
          <w:b/>
          <w:bCs/>
        </w:rPr>
      </w:pPr>
    </w:p>
    <w:p w:rsidR="00215082" w:rsidRDefault="00215082" w:rsidP="00215082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:rsidR="00215082" w:rsidRDefault="00215082" w:rsidP="00215082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:rsidR="00215082" w:rsidRDefault="00215082" w:rsidP="00ED0192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>
        <w:rPr>
          <w:b/>
        </w:rPr>
        <w:t>BÖLÜM BAŞKANLIĞINA</w:t>
      </w:r>
    </w:p>
    <w:p w:rsidR="00215082" w:rsidRDefault="00862C05" w:rsidP="00215082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 w:val="28"/>
          <w:szCs w:val="28"/>
        </w:rPr>
      </w:pPr>
      <w:bookmarkStart w:id="0" w:name="_GoBack"/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 xml:space="preserve">Mezuniyetine </w:t>
      </w:r>
      <w:r w:rsidR="001C78D0">
        <w:rPr>
          <w:rFonts w:ascii="Candara" w:eastAsia="Candara" w:hAnsi="Candara" w:cs="Candara"/>
          <w:b/>
          <w:bCs/>
          <w:spacing w:val="-1"/>
          <w:sz w:val="28"/>
          <w:szCs w:val="28"/>
        </w:rPr>
        <w:t>Tek Ders</w:t>
      </w: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i Kalan Öğrenci</w:t>
      </w:r>
      <w:r w:rsidR="00215082"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r w:rsidR="00215082"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 w:rsidR="00215082">
        <w:rPr>
          <w:rFonts w:ascii="Candara" w:eastAsia="Candara" w:hAnsi="Candara" w:cs="Candara"/>
          <w:b/>
          <w:bCs/>
          <w:sz w:val="28"/>
          <w:szCs w:val="28"/>
        </w:rPr>
        <w:t>ilekçesi</w:t>
      </w:r>
    </w:p>
    <w:bookmarkEnd w:id="0"/>
    <w:p w:rsidR="00215082" w:rsidRDefault="00215082" w:rsidP="00215082">
      <w:pPr>
        <w:numPr>
          <w:ilvl w:val="0"/>
          <w:numId w:val="1"/>
        </w:numPr>
        <w:spacing w:before="12" w:line="220" w:lineRule="exact"/>
      </w:pPr>
    </w:p>
    <w:tbl>
      <w:tblPr>
        <w:tblW w:w="9135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9"/>
        <w:gridCol w:w="7216"/>
      </w:tblGrid>
      <w:tr w:rsidR="00215082" w:rsidTr="00ED0192">
        <w:trPr>
          <w:trHeight w:hRule="exact" w:val="341"/>
        </w:trPr>
        <w:tc>
          <w:tcPr>
            <w:tcW w:w="9135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215082" w:rsidTr="00ED0192">
        <w:trPr>
          <w:trHeight w:hRule="exact" w:val="332"/>
        </w:trPr>
        <w:tc>
          <w:tcPr>
            <w:tcW w:w="191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9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</w:p>
        </w:tc>
        <w:tc>
          <w:tcPr>
            <w:tcW w:w="72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ED0192">
        <w:trPr>
          <w:trHeight w:hRule="exact" w:val="322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ED0192">
        <w:trPr>
          <w:trHeight w:hRule="exact" w:val="330"/>
        </w:trPr>
        <w:tc>
          <w:tcPr>
            <w:tcW w:w="1919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gram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>-p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/>
        </w:tc>
      </w:tr>
    </w:tbl>
    <w:p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:rsidR="00215082" w:rsidRPr="009A3067" w:rsidRDefault="00215082" w:rsidP="00646B47">
      <w:pPr>
        <w:numPr>
          <w:ilvl w:val="0"/>
          <w:numId w:val="1"/>
        </w:numPr>
        <w:spacing w:line="360" w:lineRule="auto"/>
        <w:ind w:left="0"/>
        <w:jc w:val="both"/>
      </w:pPr>
      <w:r>
        <w:tab/>
      </w:r>
      <w:r w:rsidR="00646B47">
        <w:tab/>
      </w:r>
      <w:r w:rsidR="00862C05">
        <w:t xml:space="preserve">Mezuniyetime tek dersim kaldığından </w:t>
      </w:r>
      <w:r w:rsidR="00646B47">
        <w:t>a</w:t>
      </w:r>
      <w:r w:rsidR="001C78D0">
        <w:t>şağıda belirttiğim ders</w:t>
      </w:r>
      <w:r w:rsidR="00862C05">
        <w:t>i</w:t>
      </w:r>
      <w:r w:rsidR="00646B47">
        <w:t>n ders kaydıma eklenmesini talep ediyorum.</w:t>
      </w:r>
    </w:p>
    <w:p w:rsidR="00215082" w:rsidRDefault="00215082" w:rsidP="009A3067">
      <w:pPr>
        <w:spacing w:line="360" w:lineRule="auto"/>
      </w:pPr>
      <w:r>
        <w:tab/>
        <w:t xml:space="preserve">      Bilgilerinizi ve gereğini arz ederim</w:t>
      </w:r>
      <w:r w:rsidR="003476FA">
        <w:t>.</w:t>
      </w:r>
      <w:r>
        <w:t xml:space="preserve">  </w:t>
      </w:r>
      <w:r w:rsidR="003476FA">
        <w:t xml:space="preserve">                  </w:t>
      </w:r>
      <w:r w:rsidR="00646B47">
        <w:tab/>
      </w:r>
      <w:r w:rsidR="00646B47">
        <w:tab/>
      </w:r>
      <w:r w:rsidR="00646B47">
        <w:tab/>
      </w:r>
      <w:r w:rsidR="003476FA">
        <w:t xml:space="preserve"> </w:t>
      </w:r>
      <w:r>
        <w:t>.</w:t>
      </w:r>
      <w:r w:rsidR="003476FA">
        <w:t>.</w:t>
      </w:r>
      <w:r>
        <w:t>.</w:t>
      </w:r>
      <w:r w:rsidR="003476FA">
        <w:t xml:space="preserve"> </w:t>
      </w:r>
      <w:r>
        <w:t xml:space="preserve">/…/201...    </w:t>
      </w:r>
    </w:p>
    <w:p w:rsidR="00215082" w:rsidRDefault="00215082" w:rsidP="00215082">
      <w:pPr>
        <w:ind w:left="4956" w:firstLine="709"/>
      </w:pPr>
      <w:r>
        <w:t xml:space="preserve"> İmza            : </w:t>
      </w:r>
      <w:proofErr w:type="gramStart"/>
      <w:r>
        <w:t>…………………</w:t>
      </w:r>
      <w:proofErr w:type="gramEnd"/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:rsidR="001C78D0" w:rsidRDefault="001C78D0" w:rsidP="00215082">
      <w:pPr>
        <w:ind w:left="4956" w:firstLine="709"/>
      </w:pPr>
    </w:p>
    <w:p w:rsidR="001C78D0" w:rsidRDefault="001C78D0" w:rsidP="00215082">
      <w:pPr>
        <w:ind w:left="4956" w:firstLine="709"/>
      </w:pPr>
    </w:p>
    <w:p w:rsidR="001C78D0" w:rsidRPr="00061D03" w:rsidRDefault="001C78D0" w:rsidP="00215082">
      <w:pPr>
        <w:ind w:left="4956" w:firstLine="709"/>
      </w:pPr>
    </w:p>
    <w:p w:rsidR="00215082" w:rsidRPr="0027711D" w:rsidRDefault="00862C05" w:rsidP="00215082">
      <w:pPr>
        <w:rPr>
          <w:b/>
          <w:u w:val="single"/>
        </w:rPr>
      </w:pPr>
      <w:r>
        <w:rPr>
          <w:b/>
          <w:u w:val="single"/>
        </w:rPr>
        <w:t>Mezuniyet İçin Talep Edilen Dersin</w:t>
      </w:r>
    </w:p>
    <w:p w:rsidR="00215082" w:rsidRPr="00061D03" w:rsidRDefault="00215082" w:rsidP="0021508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104"/>
      </w:tblGrid>
      <w:tr w:rsidR="001C78D0" w:rsidTr="00006008">
        <w:trPr>
          <w:trHeight w:val="252"/>
        </w:trPr>
        <w:tc>
          <w:tcPr>
            <w:tcW w:w="959" w:type="dxa"/>
            <w:shd w:val="clear" w:color="auto" w:fill="auto"/>
          </w:tcPr>
          <w:p w:rsidR="001C78D0" w:rsidRPr="0027711D" w:rsidRDefault="001C78D0" w:rsidP="003B45FA">
            <w:pPr>
              <w:rPr>
                <w:b/>
              </w:rPr>
            </w:pPr>
            <w:r w:rsidRPr="0027711D">
              <w:rPr>
                <w:b/>
              </w:rPr>
              <w:t>KODU</w:t>
            </w:r>
          </w:p>
        </w:tc>
        <w:tc>
          <w:tcPr>
            <w:tcW w:w="8104" w:type="dxa"/>
            <w:shd w:val="clear" w:color="auto" w:fill="auto"/>
          </w:tcPr>
          <w:p w:rsidR="001C78D0" w:rsidRPr="0027711D" w:rsidRDefault="001C78D0" w:rsidP="00434D46">
            <w:pPr>
              <w:rPr>
                <w:b/>
              </w:rPr>
            </w:pPr>
            <w:r w:rsidRPr="0027711D">
              <w:rPr>
                <w:b/>
              </w:rPr>
              <w:t>ADI</w:t>
            </w:r>
          </w:p>
        </w:tc>
      </w:tr>
      <w:tr w:rsidR="001C78D0" w:rsidTr="00736189">
        <w:trPr>
          <w:trHeight w:val="252"/>
        </w:trPr>
        <w:tc>
          <w:tcPr>
            <w:tcW w:w="959" w:type="dxa"/>
            <w:shd w:val="clear" w:color="auto" w:fill="auto"/>
          </w:tcPr>
          <w:p w:rsidR="001C78D0" w:rsidRDefault="001C78D0" w:rsidP="003B45FA"/>
        </w:tc>
        <w:tc>
          <w:tcPr>
            <w:tcW w:w="8104" w:type="dxa"/>
            <w:shd w:val="clear" w:color="auto" w:fill="auto"/>
          </w:tcPr>
          <w:p w:rsidR="001C78D0" w:rsidRDefault="001C78D0" w:rsidP="003B45FA"/>
        </w:tc>
      </w:tr>
    </w:tbl>
    <w:p w:rsidR="001C78D0" w:rsidRDefault="001C78D0" w:rsidP="00ED0192"/>
    <w:p w:rsidR="001C78D0" w:rsidRDefault="001C78D0" w:rsidP="00ED0192"/>
    <w:p w:rsidR="001C78D0" w:rsidRDefault="001C78D0" w:rsidP="00ED0192"/>
    <w:p w:rsidR="001C78D0" w:rsidRDefault="001C78D0" w:rsidP="00ED0192"/>
    <w:p w:rsidR="0030532A" w:rsidRPr="00ED0192" w:rsidRDefault="00215082" w:rsidP="00ED0192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238125</wp:posOffset>
                </wp:positionV>
                <wp:extent cx="5752465" cy="1533525"/>
                <wp:effectExtent l="0" t="0" r="19685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246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:rsidR="001C78D0" w:rsidRPr="00206062" w:rsidRDefault="00215082" w:rsidP="001C78D0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574"/>
                              <w:gridCol w:w="360"/>
                            </w:tblGrid>
                            <w:tr w:rsidR="001C78D0">
                              <w:trPr>
                                <w:trHeight w:val="921"/>
                              </w:trPr>
                              <w:tc>
                                <w:tcPr>
                                  <w:tcW w:w="85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62C05" w:rsidRDefault="00862C05" w:rsidP="00862C05">
                                  <w:pPr>
                                    <w:pStyle w:val="Defaul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MADDE 15</w:t>
                                  </w:r>
                                  <w:r w:rsidR="00206062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</w:p>
                                <w:p w:rsidR="00862C05" w:rsidRPr="00E50D3A" w:rsidRDefault="00862C05" w:rsidP="00862C05">
                                  <w:pPr>
                                    <w:pStyle w:val="Defaul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 w:rsidRPr="00E50D3A">
                                    <w:rPr>
                                      <w:sz w:val="18"/>
                                      <w:szCs w:val="18"/>
                                    </w:rPr>
                                    <w:t xml:space="preserve">(1) Fakülte veya lisans eğitimi veren yüksekokullarda bir öğrencinin haftalık alabileceği derslerin AKTS kredi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  <w:r w:rsidRPr="00E50D3A">
                                    <w:rPr>
                                      <w:sz w:val="18"/>
                                      <w:szCs w:val="18"/>
                                    </w:rPr>
                                    <w:t xml:space="preserve">miktarı, </w:t>
                                  </w:r>
                                  <w:proofErr w:type="spellStart"/>
                                  <w:r w:rsidRPr="00E50D3A">
                                    <w:rPr>
                                      <w:sz w:val="18"/>
                                      <w:szCs w:val="18"/>
                                    </w:rPr>
                                    <w:t>AGNO'ya</w:t>
                                  </w:r>
                                  <w:proofErr w:type="spellEnd"/>
                                  <w:r w:rsidRPr="00E50D3A">
                                    <w:rPr>
                                      <w:sz w:val="18"/>
                                      <w:szCs w:val="18"/>
                                    </w:rPr>
                                    <w:t xml:space="preserve"> dâhil edilmeyen ortak zorunlu dersler hariç, 45 AKTS kredisini geçmeyecek şekilde ilgili birimlerin eğitim-öğretim ve sınav uygulama esaslarına ilişkin kararlarında belirtilir. Belirlenen AKTS kredi sınırları, tekrar dersi olan veya </w:t>
                                  </w:r>
                                  <w:proofErr w:type="spellStart"/>
                                  <w:r w:rsidRPr="00E50D3A">
                                    <w:rPr>
                                      <w:sz w:val="18"/>
                                      <w:szCs w:val="18"/>
                                    </w:rPr>
                                    <w:t>AGNO'su</w:t>
                                  </w:r>
                                  <w:proofErr w:type="spellEnd"/>
                                  <w:r w:rsidRPr="00E50D3A">
                                    <w:rPr>
                                      <w:sz w:val="18"/>
                                      <w:szCs w:val="18"/>
                                    </w:rPr>
                                    <w:t xml:space="preserve"> 2,50'nin altında olan öğrencilere üst yarıyıllardan ders alma hakkı vermez. </w:t>
                                  </w:r>
                                </w:p>
                                <w:p w:rsidR="001C78D0" w:rsidRDefault="00862C05" w:rsidP="00862C05">
                                  <w:pPr>
                                    <w:pStyle w:val="Defaul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E50D3A">
                                    <w:rPr>
                                      <w:sz w:val="18"/>
                                      <w:szCs w:val="18"/>
                                    </w:rPr>
                                    <w:t>(2) Son sınıfın her bir yarıyılı için mezuniyetine tek dersi kalan öğrencilere, istemeleri halinde azami AKTS kredi miktarına ilaveten birer ders verilir.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1C78D0" w:rsidRDefault="001C78D0">
                                  <w:pPr>
                                    <w:suppressAutoHyphens w:val="0"/>
                                    <w:spacing w:after="160" w:line="259" w:lineRule="auto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215082" w:rsidRDefault="00215082" w:rsidP="00215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.75pt;margin-top:18.75pt;width:452.95pt;height:12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">
                <v:textbox>
                  <w:txbxContent>
                    <w:p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:rsidR="001C78D0" w:rsidRPr="00206062" w:rsidRDefault="00215082" w:rsidP="001C78D0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574"/>
                        <w:gridCol w:w="360"/>
                      </w:tblGrid>
                      <w:tr w:rsidR="001C78D0">
                        <w:trPr>
                          <w:trHeight w:val="921"/>
                        </w:trPr>
                        <w:tc>
                          <w:tcPr>
                            <w:tcW w:w="857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62C05" w:rsidRDefault="00862C05" w:rsidP="00862C0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MADDE 15</w:t>
                            </w:r>
                            <w:r w:rsidR="00206062">
                              <w:rPr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</w:p>
                          <w:p w:rsidR="00862C05" w:rsidRPr="00E50D3A" w:rsidRDefault="00862C05" w:rsidP="00862C0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50D3A">
                              <w:rPr>
                                <w:sz w:val="18"/>
                                <w:szCs w:val="18"/>
                              </w:rPr>
                              <w:t xml:space="preserve">(1) Fakülte veya lisans eğitimi veren yüksekokullarda bir öğrencinin haftalık alabileceği derslerin AKTS kredi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E50D3A">
                              <w:rPr>
                                <w:sz w:val="18"/>
                                <w:szCs w:val="18"/>
                              </w:rPr>
                              <w:t xml:space="preserve">miktarı, </w:t>
                            </w:r>
                            <w:proofErr w:type="spellStart"/>
                            <w:r w:rsidRPr="00E50D3A">
                              <w:rPr>
                                <w:sz w:val="18"/>
                                <w:szCs w:val="18"/>
                              </w:rPr>
                              <w:t>AGNO'ya</w:t>
                            </w:r>
                            <w:proofErr w:type="spellEnd"/>
                            <w:r w:rsidRPr="00E50D3A">
                              <w:rPr>
                                <w:sz w:val="18"/>
                                <w:szCs w:val="18"/>
                              </w:rPr>
                              <w:t xml:space="preserve"> dâhil edilmeyen ortak zorunlu dersler hariç, 45 AKTS kredisini geçmeyecek şekilde ilgili birimlerin eğitim-öğretim ve sınav uygulama esaslarına ilişkin kararlarında belirtilir. Belirlenen AKTS kredi sınırları, tekrar dersi olan veya </w:t>
                            </w:r>
                            <w:proofErr w:type="spellStart"/>
                            <w:r w:rsidRPr="00E50D3A">
                              <w:rPr>
                                <w:sz w:val="18"/>
                                <w:szCs w:val="18"/>
                              </w:rPr>
                              <w:t>AGNO'su</w:t>
                            </w:r>
                            <w:proofErr w:type="spellEnd"/>
                            <w:r w:rsidRPr="00E50D3A">
                              <w:rPr>
                                <w:sz w:val="18"/>
                                <w:szCs w:val="18"/>
                              </w:rPr>
                              <w:t xml:space="preserve"> 2,50'nin altında olan öğrencilere üst yarıyıllardan ders alma hakkı vermez. </w:t>
                            </w:r>
                          </w:p>
                          <w:p w:rsidR="001C78D0" w:rsidRDefault="00862C05" w:rsidP="00862C05">
                            <w:pPr>
                              <w:pStyle w:val="Defaul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50D3A">
                              <w:rPr>
                                <w:sz w:val="18"/>
                                <w:szCs w:val="18"/>
                              </w:rPr>
                              <w:t>(2) Son sınıfın her bir yarıyılı için mezuniyetine tek dersi kalan öğrencilere, istemeleri halinde azami AKTS kredi miktarına ilaveten birer ders verilir.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1C78D0" w:rsidRDefault="001C78D0">
                            <w:pPr>
                              <w:suppressAutoHyphens w:val="0"/>
                              <w:spacing w:after="160" w:line="259" w:lineRule="auto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215082" w:rsidRDefault="00215082" w:rsidP="00215082"/>
                  </w:txbxContent>
                </v:textbox>
                <w10:wrap type="square" anchorx="margin"/>
              </v:shape>
            </w:pict>
          </mc:Fallback>
        </mc:AlternateContent>
      </w:r>
    </w:p>
    <w:p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:rsidR="009A3067" w:rsidRDefault="009A3067" w:rsidP="00215082">
      <w:pPr>
        <w:tabs>
          <w:tab w:val="left" w:pos="-46"/>
        </w:tabs>
        <w:jc w:val="both"/>
        <w:rPr>
          <w:b/>
          <w:u w:val="single"/>
        </w:rPr>
      </w:pPr>
    </w:p>
    <w:p w:rsidR="00ED0192" w:rsidRDefault="00ED0192" w:rsidP="00215082">
      <w:pPr>
        <w:tabs>
          <w:tab w:val="left" w:pos="-46"/>
        </w:tabs>
        <w:jc w:val="both"/>
        <w:rPr>
          <w:b/>
          <w:u w:val="single"/>
        </w:rPr>
      </w:pPr>
    </w:p>
    <w:p w:rsidR="009A3067" w:rsidRDefault="009A3067" w:rsidP="00215082">
      <w:pPr>
        <w:tabs>
          <w:tab w:val="left" w:pos="-46"/>
        </w:tabs>
        <w:jc w:val="both"/>
        <w:rPr>
          <w:b/>
        </w:rPr>
      </w:pPr>
    </w:p>
    <w:p w:rsidR="00215082" w:rsidRPr="009A3067" w:rsidRDefault="009A3067" w:rsidP="009A3067">
      <w:pPr>
        <w:tabs>
          <w:tab w:val="left" w:pos="-46"/>
        </w:tabs>
        <w:jc w:val="both"/>
        <w:rPr>
          <w:b/>
        </w:rPr>
      </w:pPr>
      <w:r>
        <w:rPr>
          <w:b/>
        </w:rPr>
        <w:t>EKLER</w:t>
      </w:r>
      <w:r w:rsidR="00215082" w:rsidRPr="009A3067"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D112F0">
        <w:rPr>
          <w:b/>
        </w:rPr>
        <w:t xml:space="preserve">                     Danışman Onayı</w:t>
      </w:r>
      <w:r>
        <w:rPr>
          <w:b/>
        </w:rPr>
        <w:tab/>
      </w:r>
      <w:r>
        <w:rPr>
          <w:b/>
        </w:rPr>
        <w:tab/>
      </w:r>
    </w:p>
    <w:p w:rsidR="009A3067" w:rsidRDefault="001C78D0" w:rsidP="00215082">
      <w:r>
        <w:t>Transkript</w:t>
      </w:r>
    </w:p>
    <w:sectPr w:rsidR="009A3067" w:rsidSect="00CC6E4D"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5E23654"/>
    <w:multiLevelType w:val="hybridMultilevel"/>
    <w:tmpl w:val="4214683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82"/>
    <w:rsid w:val="001C78D0"/>
    <w:rsid w:val="00206062"/>
    <w:rsid w:val="00215082"/>
    <w:rsid w:val="0030532A"/>
    <w:rsid w:val="003476FA"/>
    <w:rsid w:val="00347BD7"/>
    <w:rsid w:val="00434D46"/>
    <w:rsid w:val="00646B47"/>
    <w:rsid w:val="007073C5"/>
    <w:rsid w:val="00707D64"/>
    <w:rsid w:val="00862C05"/>
    <w:rsid w:val="009A3067"/>
    <w:rsid w:val="00A314F3"/>
    <w:rsid w:val="00B37970"/>
    <w:rsid w:val="00B52656"/>
    <w:rsid w:val="00B67CE3"/>
    <w:rsid w:val="00BF2F3A"/>
    <w:rsid w:val="00CA15E8"/>
    <w:rsid w:val="00D112F0"/>
    <w:rsid w:val="00ED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ED0192"/>
    <w:pPr>
      <w:ind w:left="720"/>
      <w:contextualSpacing/>
    </w:pPr>
  </w:style>
  <w:style w:type="paragraph" w:customStyle="1" w:styleId="Default">
    <w:name w:val="Default"/>
    <w:rsid w:val="001C7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delli5</cp:lastModifiedBy>
  <cp:revision>2</cp:revision>
  <dcterms:created xsi:type="dcterms:W3CDTF">2018-01-29T07:27:00Z</dcterms:created>
  <dcterms:modified xsi:type="dcterms:W3CDTF">2018-01-29T07:27:00Z</dcterms:modified>
</cp:coreProperties>
</file>